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096" w:rsidRPr="00881096" w:rsidRDefault="00881096" w:rsidP="00881096">
      <w:pPr>
        <w:pStyle w:val="Tekstprzypisudolnego"/>
        <w:jc w:val="right"/>
        <w:rPr>
          <w:rFonts w:ascii="Arial" w:hAnsi="Arial" w:cs="Arial"/>
          <w:b/>
          <w:i/>
          <w:u w:val="single"/>
        </w:rPr>
      </w:pPr>
      <w:r w:rsidRPr="00881096">
        <w:rPr>
          <w:rFonts w:ascii="Arial" w:hAnsi="Arial" w:cs="Arial"/>
          <w:b/>
          <w:shd w:val="clear" w:color="auto" w:fill="FFFFFF"/>
        </w:rPr>
        <w:t>Załącznik nr 3</w:t>
      </w:r>
    </w:p>
    <w:p w:rsidR="006A01F1" w:rsidRPr="009123C4" w:rsidRDefault="00FC538D" w:rsidP="009123C4">
      <w:pPr>
        <w:pStyle w:val="Tekstprzypisudolnego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K</w:t>
      </w:r>
      <w:r w:rsidR="006A01F1" w:rsidRPr="009123C4">
        <w:rPr>
          <w:rFonts w:ascii="Arial" w:hAnsi="Arial" w:cs="Arial"/>
          <w:b/>
          <w:i/>
          <w:u w:val="single"/>
        </w:rPr>
        <w:t xml:space="preserve">lauzula informacyjna </w:t>
      </w:r>
    </w:p>
    <w:p w:rsidR="006A01F1" w:rsidRPr="009123C4" w:rsidRDefault="006A01F1" w:rsidP="009123C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:rsidR="00166B7C" w:rsidRPr="009123C4" w:rsidRDefault="00166B7C" w:rsidP="009123C4">
      <w:pPr>
        <w:spacing w:after="15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Zgodnie z art. 13 ust.</w:t>
      </w:r>
      <w:r w:rsidR="001E76BB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1 i 2 </w:t>
      </w:r>
      <w:r w:rsidRPr="009123C4">
        <w:rPr>
          <w:rFonts w:ascii="Arial" w:hAnsi="Arial" w:cs="Arial"/>
          <w:sz w:val="20"/>
          <w:szCs w:val="20"/>
        </w:rPr>
        <w:t>rozporządzenia Parlamentu Europejskiego i Rady (UE) 2016/679 z dnia 27 kwietnia 2016 r. w sprawie ochrony osób fizycznych w związku</w:t>
      </w:r>
      <w:r w:rsidR="00300D3C" w:rsidRPr="009123C4">
        <w:rPr>
          <w:rFonts w:ascii="Arial" w:hAnsi="Arial" w:cs="Arial"/>
          <w:sz w:val="20"/>
          <w:szCs w:val="20"/>
        </w:rPr>
        <w:t xml:space="preserve"> </w:t>
      </w:r>
      <w:r w:rsidR="00D64BD8" w:rsidRPr="009123C4">
        <w:rPr>
          <w:rFonts w:ascii="Arial" w:hAnsi="Arial" w:cs="Arial"/>
          <w:sz w:val="20"/>
          <w:szCs w:val="20"/>
        </w:rPr>
        <w:t>z </w:t>
      </w:r>
      <w:r w:rsidRPr="009123C4">
        <w:rPr>
          <w:rFonts w:ascii="Arial" w:hAnsi="Arial" w:cs="Arial"/>
          <w:sz w:val="20"/>
          <w:szCs w:val="20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>dalej „RODO”</w:t>
      </w:r>
      <w:r w:rsidR="001E76BB" w:rsidRPr="009123C4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informuję, że: </w:t>
      </w:r>
    </w:p>
    <w:p w:rsidR="00166B7C" w:rsidRPr="009123C4" w:rsidRDefault="00166B7C" w:rsidP="00881096">
      <w:pPr>
        <w:pStyle w:val="Akapitzlist"/>
        <w:numPr>
          <w:ilvl w:val="0"/>
          <w:numId w:val="11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Pani/Pana danych osobowych jest </w:t>
      </w:r>
      <w:r w:rsidR="009123C4"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Wójt Gminy Piątnica, </w:t>
      </w:r>
      <w:r w:rsidR="009123C4" w:rsidRPr="009123C4">
        <w:rPr>
          <w:rFonts w:ascii="Arial" w:eastAsia="Times New Roman" w:hAnsi="Arial" w:cs="Arial"/>
          <w:i/>
          <w:sz w:val="20"/>
          <w:szCs w:val="20"/>
          <w:lang w:eastAsia="pl-PL"/>
        </w:rPr>
        <w:br/>
        <w:t>ul. Stawiskowska 53, 18-421 Piątnica Poduchowna.</w:t>
      </w:r>
    </w:p>
    <w:p w:rsidR="00166B7C" w:rsidRPr="009123C4" w:rsidRDefault="009123C4" w:rsidP="00881096">
      <w:pPr>
        <w:pStyle w:val="Akapitzlist"/>
        <w:numPr>
          <w:ilvl w:val="0"/>
          <w:numId w:val="11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Z </w:t>
      </w:r>
      <w:r w:rsidR="00166B7C" w:rsidRPr="009123C4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032E3F" w:rsidRPr="009123C4">
        <w:rPr>
          <w:rFonts w:ascii="Arial" w:eastAsia="Times New Roman" w:hAnsi="Arial" w:cs="Arial"/>
          <w:sz w:val="20"/>
          <w:szCs w:val="20"/>
          <w:lang w:eastAsia="pl-PL"/>
        </w:rPr>
        <w:t>nspektorem ochrony danych o</w:t>
      </w:r>
      <w:r w:rsidR="00166B7C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sobowych w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Urzędzie Gminy Piątnica można się kontaktować pod adresem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>Gmina Piątnica ul. Stawiskowska 53, 18-421 Piątnica Poduchowna lub poprzez adres email ochronadanych@gminapiatnica.pl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166B7C" w:rsidRPr="00735F4F" w:rsidRDefault="00166B7C" w:rsidP="00881096">
      <w:pPr>
        <w:pStyle w:val="Akapitzlist"/>
        <w:numPr>
          <w:ilvl w:val="0"/>
          <w:numId w:val="12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>RODO</w:t>
      </w:r>
      <w:r w:rsidR="00300D3C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w celu </w:t>
      </w:r>
      <w:r w:rsidR="00881096">
        <w:rPr>
          <w:rFonts w:ascii="Arial" w:hAnsi="Arial" w:cs="Arial"/>
          <w:sz w:val="20"/>
          <w:szCs w:val="20"/>
        </w:rPr>
        <w:t>związanym z </w:t>
      </w:r>
      <w:r w:rsidRPr="009123C4">
        <w:rPr>
          <w:rFonts w:ascii="Arial" w:hAnsi="Arial" w:cs="Arial"/>
          <w:sz w:val="20"/>
          <w:szCs w:val="20"/>
        </w:rPr>
        <w:t xml:space="preserve">postępowaniem o udzielenie zamówienia publicznego </w:t>
      </w:r>
      <w:r w:rsidR="00C7109A" w:rsidRPr="00C7109A">
        <w:rPr>
          <w:rFonts w:ascii="Arial" w:hAnsi="Arial" w:cs="Arial"/>
          <w:sz w:val="20"/>
          <w:szCs w:val="20"/>
        </w:rPr>
        <w:t xml:space="preserve">na </w:t>
      </w:r>
      <w:r w:rsidR="00735F4F" w:rsidRPr="00735F4F">
        <w:rPr>
          <w:rFonts w:ascii="Arial" w:hAnsi="Arial" w:cs="Arial"/>
          <w:sz w:val="20"/>
          <w:szCs w:val="20"/>
          <w:shd w:val="clear" w:color="auto" w:fill="FFFFFF"/>
        </w:rPr>
        <w:t>świadczenie usłu</w:t>
      </w:r>
      <w:r w:rsidR="00881096">
        <w:rPr>
          <w:rFonts w:ascii="Arial" w:hAnsi="Arial" w:cs="Arial"/>
          <w:sz w:val="20"/>
          <w:szCs w:val="20"/>
          <w:shd w:val="clear" w:color="auto" w:fill="FFFFFF"/>
        </w:rPr>
        <w:t>gi profilowania dróg gminnych i </w:t>
      </w:r>
      <w:r w:rsidR="00735F4F" w:rsidRPr="00735F4F">
        <w:rPr>
          <w:rFonts w:ascii="Arial" w:hAnsi="Arial" w:cs="Arial"/>
          <w:sz w:val="20"/>
          <w:szCs w:val="20"/>
          <w:shd w:val="clear" w:color="auto" w:fill="FFFFFF"/>
        </w:rPr>
        <w:t>dojazdowych do gruntów rolnych o nawierzchni gruntowej i żwirowej położonych na terenie gminy Piątnica r</w:t>
      </w:r>
      <w:r w:rsidR="00735F4F">
        <w:rPr>
          <w:rFonts w:ascii="Arial" w:hAnsi="Arial" w:cs="Arial"/>
          <w:sz w:val="20"/>
          <w:szCs w:val="20"/>
          <w:shd w:val="clear" w:color="auto" w:fill="FFFFFF"/>
        </w:rPr>
        <w:t>ówniarką samojezdną w 20</w:t>
      </w:r>
      <w:r w:rsidR="000B6A0F">
        <w:rPr>
          <w:rFonts w:ascii="Arial" w:hAnsi="Arial" w:cs="Arial"/>
          <w:sz w:val="20"/>
          <w:szCs w:val="20"/>
          <w:shd w:val="clear" w:color="auto" w:fill="FFFFFF"/>
        </w:rPr>
        <w:t>20</w:t>
      </w:r>
      <w:r w:rsidR="00735F4F">
        <w:rPr>
          <w:rFonts w:ascii="Arial" w:hAnsi="Arial" w:cs="Arial"/>
          <w:sz w:val="20"/>
          <w:szCs w:val="20"/>
          <w:shd w:val="clear" w:color="auto" w:fill="FFFFFF"/>
        </w:rPr>
        <w:t xml:space="preserve"> roku.;</w:t>
      </w:r>
      <w:bookmarkStart w:id="0" w:name="_GoBack"/>
      <w:bookmarkEnd w:id="0"/>
    </w:p>
    <w:p w:rsidR="00166B7C" w:rsidRPr="009123C4" w:rsidRDefault="00166B7C" w:rsidP="00881096">
      <w:pPr>
        <w:pStyle w:val="Akapitzlist"/>
        <w:numPr>
          <w:ilvl w:val="0"/>
          <w:numId w:val="12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166B7C" w:rsidRPr="009123C4" w:rsidRDefault="00166B7C" w:rsidP="00881096">
      <w:pPr>
        <w:pStyle w:val="Akapitzlist"/>
        <w:numPr>
          <w:ilvl w:val="0"/>
          <w:numId w:val="12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 w:rsidRPr="009123C4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okres przechowywania obejmuje cały czas trwania umowy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6A01F1" w:rsidRPr="009123C4" w:rsidRDefault="006A01F1" w:rsidP="00881096">
      <w:pPr>
        <w:pStyle w:val="Akapitzlist"/>
        <w:numPr>
          <w:ilvl w:val="0"/>
          <w:numId w:val="12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</w:t>
      </w:r>
      <w:r w:rsidR="00735F4F">
        <w:rPr>
          <w:rFonts w:ascii="Arial" w:eastAsia="Times New Roman" w:hAnsi="Arial" w:cs="Arial"/>
          <w:sz w:val="20"/>
          <w:szCs w:val="20"/>
          <w:lang w:eastAsia="pl-PL"/>
        </w:rPr>
        <w:t>danych wynikają z ustawy Pzp;</w:t>
      </w:r>
    </w:p>
    <w:p w:rsidR="006A01F1" w:rsidRPr="009123C4" w:rsidRDefault="006A01F1" w:rsidP="00881096">
      <w:pPr>
        <w:pStyle w:val="Akapitzlist"/>
        <w:numPr>
          <w:ilvl w:val="0"/>
          <w:numId w:val="12"/>
        </w:numPr>
        <w:spacing w:after="15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w odniesieniu do Pani/Pana danych osobowych decyzje nie będą podejmowane w sposób zautomatyzowa</w:t>
      </w:r>
      <w:r w:rsidR="00510646" w:rsidRPr="009123C4">
        <w:rPr>
          <w:rFonts w:ascii="Arial" w:eastAsia="Times New Roman" w:hAnsi="Arial" w:cs="Arial"/>
          <w:sz w:val="20"/>
          <w:szCs w:val="20"/>
          <w:lang w:eastAsia="pl-PL"/>
        </w:rPr>
        <w:t>ny, stosowanie do art. 22 RODO;</w:t>
      </w:r>
    </w:p>
    <w:p w:rsidR="006A01F1" w:rsidRPr="009123C4" w:rsidRDefault="00166B7C" w:rsidP="00881096">
      <w:pPr>
        <w:pStyle w:val="Akapitzlist"/>
        <w:numPr>
          <w:ilvl w:val="0"/>
          <w:numId w:val="12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posiada Pani/Pan</w:t>
      </w:r>
      <w:r w:rsidR="006A01F1" w:rsidRPr="009123C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166B7C" w:rsidRPr="009123C4" w:rsidRDefault="00166B7C" w:rsidP="00881096">
      <w:pPr>
        <w:pStyle w:val="Akapitzlist"/>
        <w:numPr>
          <w:ilvl w:val="0"/>
          <w:numId w:val="14"/>
        </w:numPr>
        <w:spacing w:after="150" w:line="360" w:lineRule="auto"/>
        <w:ind w:left="284" w:firstLine="0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na podstawie art. 15 RODO prawo dostępu do danych osobowych Pani/Pana dotyczących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166B7C" w:rsidRPr="009123C4" w:rsidRDefault="00166B7C" w:rsidP="00881096">
      <w:pPr>
        <w:pStyle w:val="Akapitzlist"/>
        <w:numPr>
          <w:ilvl w:val="0"/>
          <w:numId w:val="14"/>
        </w:numPr>
        <w:spacing w:after="150" w:line="360" w:lineRule="auto"/>
        <w:ind w:left="284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16 RODO prawo do sprostowania Pani/Pana 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danych osobowych</w:t>
      </w:r>
      <w:r w:rsidR="006A01F1" w:rsidRPr="009123C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A01F1" w:rsidRPr="009123C4">
        <w:rPr>
          <w:rFonts w:ascii="Arial" w:eastAsia="Times New Roman" w:hAnsi="Arial" w:cs="Arial"/>
          <w:b/>
          <w:sz w:val="20"/>
          <w:szCs w:val="20"/>
          <w:vertAlign w:val="superscript"/>
          <w:lang w:eastAsia="pl-PL"/>
        </w:rPr>
        <w:t>**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6A01F1" w:rsidRPr="009123C4" w:rsidRDefault="006A01F1" w:rsidP="00881096">
      <w:pPr>
        <w:pStyle w:val="Akapitzlist"/>
        <w:numPr>
          <w:ilvl w:val="0"/>
          <w:numId w:val="14"/>
        </w:numPr>
        <w:spacing w:after="150" w:line="360" w:lineRule="auto"/>
        <w:ind w:left="284" w:firstLine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na podstawie art. 18 RODO prawo żądania od administratora ograniczenia przetwarzania danych osobowych z zastrzeżeniem przypadków, o których m</w:t>
      </w:r>
      <w:r w:rsidR="00735F4F">
        <w:rPr>
          <w:rFonts w:ascii="Arial" w:eastAsia="Times New Roman" w:hAnsi="Arial" w:cs="Arial"/>
          <w:sz w:val="20"/>
          <w:szCs w:val="20"/>
          <w:lang w:eastAsia="pl-PL"/>
        </w:rPr>
        <w:t>owa w art. 18 ust. 2 RODO ***;</w:t>
      </w:r>
    </w:p>
    <w:p w:rsidR="00D926A5" w:rsidRPr="009123C4" w:rsidRDefault="00D926A5" w:rsidP="00881096">
      <w:pPr>
        <w:pStyle w:val="Akapitzlist"/>
        <w:numPr>
          <w:ilvl w:val="0"/>
          <w:numId w:val="14"/>
        </w:numPr>
        <w:spacing w:after="150" w:line="360" w:lineRule="auto"/>
        <w:ind w:left="284" w:firstLine="0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prawo do wniesienia skargi do Prezesa Urzędu Ochrony Danych O</w:t>
      </w:r>
      <w:r w:rsidR="00881096">
        <w:rPr>
          <w:rFonts w:ascii="Arial" w:eastAsia="Times New Roman" w:hAnsi="Arial" w:cs="Arial"/>
          <w:sz w:val="20"/>
          <w:szCs w:val="20"/>
          <w:lang w:eastAsia="pl-PL"/>
        </w:rPr>
        <w:t>sobowych, gdy uzna Pani/Pan, że </w:t>
      </w:r>
      <w:r w:rsidRPr="009123C4">
        <w:rPr>
          <w:rFonts w:ascii="Arial" w:eastAsia="Times New Roman" w:hAnsi="Arial" w:cs="Arial"/>
          <w:sz w:val="20"/>
          <w:szCs w:val="20"/>
          <w:lang w:eastAsia="pl-PL"/>
        </w:rPr>
        <w:t>przetwarzanie danych osobowych Pani/Pana dotyczących narusza przepisy RODO;</w:t>
      </w:r>
    </w:p>
    <w:p w:rsidR="006A01F1" w:rsidRPr="009123C4" w:rsidRDefault="00166B7C" w:rsidP="00881096">
      <w:pPr>
        <w:pStyle w:val="Akapitzlist"/>
        <w:numPr>
          <w:ilvl w:val="0"/>
          <w:numId w:val="12"/>
        </w:numPr>
        <w:spacing w:after="150" w:line="360" w:lineRule="auto"/>
        <w:ind w:left="284" w:hanging="284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nie przysługuje Pani/Panu</w:t>
      </w:r>
      <w:r w:rsidR="006A01F1" w:rsidRPr="009123C4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166B7C" w:rsidRPr="009123C4" w:rsidRDefault="00166B7C" w:rsidP="00881096">
      <w:pPr>
        <w:pStyle w:val="Akapitzlist"/>
        <w:numPr>
          <w:ilvl w:val="0"/>
          <w:numId w:val="15"/>
        </w:numPr>
        <w:spacing w:after="150" w:line="360" w:lineRule="auto"/>
        <w:ind w:left="284" w:firstLine="0"/>
        <w:jc w:val="both"/>
        <w:rPr>
          <w:rFonts w:ascii="Arial" w:eastAsia="Times New Roman" w:hAnsi="Arial" w:cs="Arial"/>
          <w:i/>
          <w:color w:val="00B0F0"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w związku z art. 17 ust. 3 lit. b, d lub e RODO prawo do usunięcia danych osobowych</w:t>
      </w:r>
      <w:r w:rsidR="00F728FF" w:rsidRPr="009123C4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BF6DD3" w:rsidRPr="009123C4" w:rsidRDefault="00BF6DD3" w:rsidP="00881096">
      <w:pPr>
        <w:pStyle w:val="Akapitzlist"/>
        <w:numPr>
          <w:ilvl w:val="0"/>
          <w:numId w:val="15"/>
        </w:numPr>
        <w:spacing w:after="150" w:line="360" w:lineRule="auto"/>
        <w:ind w:left="284" w:firstLine="0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sz w:val="20"/>
          <w:szCs w:val="20"/>
          <w:lang w:eastAsia="pl-PL"/>
        </w:rPr>
        <w:t>prawo do przenoszenia danych osobowych, o którym mowa w art. 20 RODO;</w:t>
      </w:r>
    </w:p>
    <w:p w:rsidR="00166B7C" w:rsidRPr="009123C4" w:rsidRDefault="00166B7C" w:rsidP="00881096">
      <w:pPr>
        <w:pStyle w:val="Akapitzlist"/>
        <w:numPr>
          <w:ilvl w:val="0"/>
          <w:numId w:val="15"/>
        </w:numPr>
        <w:spacing w:after="150" w:line="360" w:lineRule="auto"/>
        <w:ind w:left="284" w:firstLine="0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123C4">
        <w:rPr>
          <w:rFonts w:ascii="Arial" w:eastAsia="Times New Roman" w:hAnsi="Arial" w:cs="Arial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9123C4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6A01F1" w:rsidRPr="009123C4" w:rsidRDefault="006A01F1" w:rsidP="009123C4">
      <w:pPr>
        <w:spacing w:after="15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hAnsi="Arial" w:cs="Arial"/>
          <w:b/>
          <w:i/>
          <w:sz w:val="20"/>
          <w:szCs w:val="20"/>
          <w:vertAlign w:val="superscript"/>
        </w:rPr>
        <w:t>*</w:t>
      </w:r>
      <w:r w:rsidRPr="009123C4">
        <w:rPr>
          <w:rFonts w:ascii="Arial" w:hAnsi="Arial" w:cs="Arial"/>
          <w:b/>
          <w:i/>
          <w:sz w:val="20"/>
          <w:szCs w:val="20"/>
        </w:rPr>
        <w:t xml:space="preserve"> Wyjaśnienie:</w:t>
      </w:r>
      <w:r w:rsidRPr="009123C4">
        <w:rPr>
          <w:rFonts w:ascii="Arial" w:hAnsi="Arial" w:cs="Arial"/>
          <w:i/>
          <w:sz w:val="20"/>
          <w:szCs w:val="20"/>
        </w:rPr>
        <w:t xml:space="preserve"> informacja w tym zakresie jest wymagana, jeżeli w odniesieniu do danego administratora lub podmiotu przetwarzającego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>istnieje obowiązek wyznaczenia inspektora ochrony danych osobowych.</w:t>
      </w:r>
    </w:p>
    <w:p w:rsidR="006A01F1" w:rsidRPr="009123C4" w:rsidRDefault="006A01F1" w:rsidP="009123C4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9123C4">
        <w:rPr>
          <w:rFonts w:ascii="Arial" w:hAnsi="Arial" w:cs="Arial"/>
          <w:b/>
          <w:i/>
          <w:sz w:val="20"/>
          <w:szCs w:val="20"/>
          <w:vertAlign w:val="superscript"/>
        </w:rPr>
        <w:t xml:space="preserve">** </w:t>
      </w:r>
      <w:r w:rsidRPr="009123C4">
        <w:rPr>
          <w:rFonts w:ascii="Arial" w:hAnsi="Arial" w:cs="Arial"/>
          <w:b/>
          <w:i/>
          <w:sz w:val="20"/>
          <w:szCs w:val="20"/>
        </w:rPr>
        <w:t>Wyjaśnienie:</w:t>
      </w:r>
      <w:r w:rsidRPr="009123C4">
        <w:rPr>
          <w:rFonts w:ascii="Arial" w:hAnsi="Arial" w:cs="Arial"/>
          <w:i/>
          <w:sz w:val="20"/>
          <w:szCs w:val="20"/>
        </w:rPr>
        <w:t xml:space="preserve">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skorzystanie z prawa do sprostowania nie może skutkować zmianą </w:t>
      </w:r>
      <w:r w:rsidRPr="009123C4">
        <w:rPr>
          <w:rFonts w:ascii="Arial" w:hAnsi="Arial" w:cs="Arial"/>
          <w:i/>
          <w:sz w:val="20"/>
          <w:szCs w:val="20"/>
        </w:rPr>
        <w:t>wyniku postępowania</w:t>
      </w:r>
      <w:r w:rsidRPr="009123C4">
        <w:rPr>
          <w:rFonts w:ascii="Arial" w:hAnsi="Arial" w:cs="Arial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6A01F1" w:rsidRPr="009123C4" w:rsidRDefault="006A01F1" w:rsidP="009123C4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123C4">
        <w:rPr>
          <w:rFonts w:ascii="Arial" w:hAnsi="Arial" w:cs="Arial"/>
          <w:b/>
          <w:i/>
          <w:sz w:val="20"/>
          <w:szCs w:val="20"/>
          <w:vertAlign w:val="superscript"/>
        </w:rPr>
        <w:t xml:space="preserve">*** </w:t>
      </w:r>
      <w:r w:rsidRPr="009123C4">
        <w:rPr>
          <w:rFonts w:ascii="Arial" w:hAnsi="Arial" w:cs="Arial"/>
          <w:b/>
          <w:i/>
          <w:sz w:val="20"/>
          <w:szCs w:val="20"/>
        </w:rPr>
        <w:t>Wyjaśnienie:</w:t>
      </w:r>
      <w:r w:rsidRPr="009123C4">
        <w:rPr>
          <w:rFonts w:ascii="Arial" w:hAnsi="Arial" w:cs="Arial"/>
          <w:i/>
          <w:sz w:val="20"/>
          <w:szCs w:val="20"/>
        </w:rPr>
        <w:t xml:space="preserve"> prawo do ograniczenia przetwarzania nie ma zastosowania w odniesieniu do </w:t>
      </w:r>
      <w:r w:rsidRPr="009123C4">
        <w:rPr>
          <w:rFonts w:ascii="Arial" w:eastAsia="Times New Roman" w:hAnsi="Arial" w:cs="Arial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9123C4" w:rsidSect="00F70931">
      <w:footerReference w:type="default" r:id="rId8"/>
      <w:pgSz w:w="11906" w:h="16838"/>
      <w:pgMar w:top="284" w:right="1133" w:bottom="14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293" w:rsidRDefault="00CC6293" w:rsidP="00B62535">
      <w:pPr>
        <w:spacing w:after="0" w:line="240" w:lineRule="auto"/>
      </w:pPr>
      <w:r>
        <w:separator/>
      </w:r>
    </w:p>
  </w:endnote>
  <w:endnote w:type="continuationSeparator" w:id="0">
    <w:p w:rsidR="00CC6293" w:rsidRDefault="00CC6293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7866487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096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293" w:rsidRDefault="00CC6293" w:rsidP="00B62535">
      <w:pPr>
        <w:spacing w:after="0" w:line="240" w:lineRule="auto"/>
      </w:pPr>
      <w:r>
        <w:separator/>
      </w:r>
    </w:p>
  </w:footnote>
  <w:footnote w:type="continuationSeparator" w:id="0">
    <w:p w:rsidR="00CC6293" w:rsidRDefault="00CC6293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6A0F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6CED"/>
    <w:rsid w:val="003E7957"/>
    <w:rsid w:val="003F400A"/>
    <w:rsid w:val="004322C7"/>
    <w:rsid w:val="00442269"/>
    <w:rsid w:val="00471427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4F705B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35F4F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1096"/>
    <w:rsid w:val="008856D3"/>
    <w:rsid w:val="0089514F"/>
    <w:rsid w:val="008966B9"/>
    <w:rsid w:val="008A267B"/>
    <w:rsid w:val="008C4C69"/>
    <w:rsid w:val="009123C4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7109A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0931"/>
    <w:rsid w:val="00F728FF"/>
    <w:rsid w:val="00FB19E2"/>
    <w:rsid w:val="00FC5036"/>
    <w:rsid w:val="00FC538D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2CD16-EF6A-4902-AEED-8D9F152E6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JaroS-GPT</cp:lastModifiedBy>
  <cp:revision>10</cp:revision>
  <cp:lastPrinted>2019-01-03T08:58:00Z</cp:lastPrinted>
  <dcterms:created xsi:type="dcterms:W3CDTF">2018-12-13T11:53:00Z</dcterms:created>
  <dcterms:modified xsi:type="dcterms:W3CDTF">2020-01-21T11:04:00Z</dcterms:modified>
</cp:coreProperties>
</file>